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8" w:type="dxa"/>
        <w:tblInd w:w="250" w:type="dxa"/>
        <w:tblLook w:val="04A0" w:firstRow="1" w:lastRow="0" w:firstColumn="1" w:lastColumn="0" w:noHBand="0" w:noVBand="1"/>
      </w:tblPr>
      <w:tblGrid>
        <w:gridCol w:w="5178"/>
        <w:gridCol w:w="36"/>
        <w:gridCol w:w="5466"/>
        <w:gridCol w:w="5394"/>
        <w:gridCol w:w="74"/>
      </w:tblGrid>
      <w:tr w:rsidR="00F47A48" w:rsidTr="00926BBA">
        <w:trPr>
          <w:trHeight w:val="10216"/>
        </w:trPr>
        <w:tc>
          <w:tcPr>
            <w:tcW w:w="5214" w:type="dxa"/>
            <w:gridSpan w:val="2"/>
          </w:tcPr>
          <w:p w:rsidR="00476161" w:rsidRDefault="00986540" w:rsidP="00F52307">
            <w:pPr>
              <w:autoSpaceDE w:val="0"/>
              <w:autoSpaceDN w:val="0"/>
              <w:adjustRightInd w:val="0"/>
              <w:rPr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3810</wp:posOffset>
                      </wp:positionV>
                      <wp:extent cx="10246995" cy="0"/>
                      <wp:effectExtent l="21590" t="24130" r="18415" b="2349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pt;margin-top:.3pt;width:80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3810</wp:posOffset>
                      </wp:positionV>
                      <wp:extent cx="635" cy="7199630"/>
                      <wp:effectExtent l="24130" t="24130" r="22860" b="24765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199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53.45pt;margin-top:.3pt;width:.05pt;height:56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3810</wp:posOffset>
                      </wp:positionV>
                      <wp:extent cx="0" cy="7199630"/>
                      <wp:effectExtent l="21590" t="24130" r="16510" b="2476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99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7pt;margin-top:.3pt;width:0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" strokecolor="black [3200]" strokeweight="2.5pt">
                      <v:shadow color="#868686"/>
                    </v:shape>
                  </w:pict>
                </mc:Fallback>
              </mc:AlternateContent>
            </w:r>
            <w:r w:rsidR="00F52307">
              <w:rPr>
                <w:noProof/>
              </w:rPr>
              <w:t xml:space="preserve">  </w:t>
            </w:r>
            <w:r w:rsidR="00476161">
              <w:rPr>
                <w:noProof/>
              </w:rPr>
              <w:t xml:space="preserve">                            </w:t>
            </w:r>
            <w:r w:rsidR="00B863E0">
              <w:rPr>
                <w:noProof/>
              </w:rPr>
              <w:drawing>
                <wp:inline distT="0" distB="0" distL="0" distR="0">
                  <wp:extent cx="2753358" cy="1744980"/>
                  <wp:effectExtent l="19050" t="0" r="8892" b="0"/>
                  <wp:docPr id="7" name="Рисунок 6" descr="sd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defaul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549" cy="174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61">
              <w:rPr>
                <w:noProof/>
              </w:rPr>
              <w:t xml:space="preserve">                 </w:t>
            </w:r>
          </w:p>
          <w:p w:rsidR="00F52307" w:rsidRPr="00926BBA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616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Исключение ношения устройств мобильной связи на шее, поясе, в карманах</w:t>
            </w:r>
            <w:r w:rsidR="00476161"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одежды с целью</w:t>
            </w:r>
            <w:r w:rsidR="00983C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снижения негативного влияния на здоровье.</w:t>
            </w:r>
          </w:p>
          <w:p w:rsidR="00F52307" w:rsidRPr="00926BBA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26B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926BB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Максимальное сокращение времени контакта с устройствами мобильной связи.</w:t>
            </w:r>
          </w:p>
          <w:p w:rsidR="00F52307" w:rsidRPr="00926BBA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26BBA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Максимальное удаление устройств мобильной связи от головы в момент</w:t>
            </w:r>
            <w:r w:rsidR="00983C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соединения и разговора (с использованием громкой связи и гарнитуры).</w:t>
            </w:r>
          </w:p>
          <w:p w:rsidR="00F52307" w:rsidRPr="00926BBA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26BBA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Pr="00926B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Максимальное ограничение звонков с устройств мобильной связи в условиях</w:t>
            </w:r>
            <w:r w:rsidR="00476161"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неустойчивого приема сигнала сотово</w:t>
            </w:r>
            <w:r w:rsid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й связи (автобус, метро, поезд,</w:t>
            </w:r>
            <w:r w:rsidR="001660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автомобиль).</w:t>
            </w:r>
          </w:p>
          <w:p w:rsidR="00F47A48" w:rsidRPr="00926BBA" w:rsidRDefault="00F52307" w:rsidP="0047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26BBA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926B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Размещение устройств мобильной связи на ночь на</w:t>
            </w:r>
            <w:r w:rsidR="00926BBA"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расстоянии более 2 </w:t>
            </w:r>
            <w:r w:rsidR="00476161"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метров </w:t>
            </w:r>
            <w:r w:rsidRPr="00926B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 головы.</w:t>
            </w:r>
          </w:p>
          <w:p w:rsidR="00F52307" w:rsidRDefault="00986540" w:rsidP="00F52307">
            <w:pPr>
              <w:ind w:right="-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380365</wp:posOffset>
                      </wp:positionV>
                      <wp:extent cx="10246995" cy="635"/>
                      <wp:effectExtent l="21590" t="22225" r="18415" b="2476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69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7pt;margin-top:29.95pt;width:806.8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" strokecolor="black [3200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466" w:type="dxa"/>
          </w:tcPr>
          <w:p w:rsidR="00476161" w:rsidRDefault="00476161" w:rsidP="00F52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52307" w:rsidRPr="00F52307" w:rsidRDefault="00F52307" w:rsidP="00F52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2307">
              <w:rPr>
                <w:rFonts w:ascii="Times New Roman" w:hAnsi="Times New Roman" w:cs="Times New Roman"/>
                <w:i/>
                <w:sz w:val="26"/>
                <w:szCs w:val="26"/>
              </w:rPr>
              <w:t>Памятка подготовлена на основе данных Методических рекомендаций об использовании устройств мобильной связи</w:t>
            </w:r>
          </w:p>
          <w:p w:rsidR="00F52307" w:rsidRPr="00F52307" w:rsidRDefault="00F52307" w:rsidP="00F52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2307">
              <w:rPr>
                <w:rFonts w:ascii="Times New Roman" w:hAnsi="Times New Roman" w:cs="Times New Roman"/>
                <w:i/>
                <w:sz w:val="26"/>
                <w:szCs w:val="26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F523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которые разработаны: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Роспотребнадзором (Шевкун И.Г., Кузьмин С.В., Яновская Г.В.); ФБУН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«Новосибирский НИИ гигиены» Роспотребнадзора (Новикова ИИ., Ерофеев Ю.В.);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Роспотребнадзора по Новосибирской области (Щербатов А.Ф.); ФБУЗ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«Центр гигиены и эпидемиологии по Новосибирской области (Семенова Е.В.),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Роспотребнадзора по Омской области (Крига А.С., Бойко М.Н.);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Минпросвещения России (Синюгина Т.Ю., Садовникова Ж.В.);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Рособрнадзор (Кравцов С.С., Музаев А.А., Семченко Е.Е., Смирнова П.П.);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ФГБУ Российская академия образования (Зинченко Ю.П., Цветкова Л.А.,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Малых С.Б.);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«Новосибирский государственный медицинский университет»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Минздрава России (Шпагина Л.А.);</w:t>
            </w:r>
          </w:p>
          <w:p w:rsidR="00F52307" w:rsidRDefault="00F52307" w:rsidP="00F5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ФГБНУ «НИИ медицины труда имени академика Измерова Н.Ф. (Рубцова</w:t>
            </w:r>
          </w:p>
          <w:p w:rsidR="00F47A48" w:rsidRDefault="00F52307" w:rsidP="00F52307">
            <w:pPr>
              <w:ind w:right="-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Н.Б.).</w:t>
            </w:r>
          </w:p>
        </w:tc>
        <w:tc>
          <w:tcPr>
            <w:tcW w:w="5468" w:type="dxa"/>
            <w:gridSpan w:val="2"/>
          </w:tcPr>
          <w:p w:rsidR="00E0380C" w:rsidRDefault="00986540" w:rsidP="00E0380C">
            <w:pPr>
              <w:ind w:right="-14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3810</wp:posOffset>
                      </wp:positionV>
                      <wp:extent cx="0" cy="7199630"/>
                      <wp:effectExtent l="19685" t="24130" r="18415" b="2476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99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65.85pt;margin-top:.3pt;width:0;height:5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0" cy="7199630"/>
                      <wp:effectExtent l="18415" t="24130" r="19685" b="2476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99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pt;margin-top:.3pt;width:0;height:5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" strokecolor="black [3200]" strokeweight="2.5pt">
                      <v:shadow color="#868686"/>
                    </v:shape>
                  </w:pict>
                </mc:Fallback>
              </mc:AlternateContent>
            </w:r>
            <w:r w:rsidR="00E0380C">
              <w:t xml:space="preserve">                                                                                                        </w:t>
            </w:r>
          </w:p>
          <w:p w:rsidR="00E0380C" w:rsidRPr="00E0380C" w:rsidRDefault="00E0380C" w:rsidP="00EE0AF4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C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В МУНИЦИПАЛЬНОМ ОБРАЗОВАНИИ «СЫЧЕВСКИЙ РАЙОН» СМОЛЕНСКОЙ ОБЛАСТИ</w:t>
            </w:r>
          </w:p>
          <w:p w:rsidR="00E0380C" w:rsidRDefault="00E0380C" w:rsidP="00E0380C">
            <w:pPr>
              <w:ind w:right="-142"/>
              <w:jc w:val="center"/>
            </w:pPr>
          </w:p>
          <w:p w:rsidR="00055FC6" w:rsidRDefault="00055FC6" w:rsidP="00055FC6">
            <w:pPr>
              <w:ind w:right="-142"/>
            </w:pPr>
          </w:p>
          <w:p w:rsidR="00055FC6" w:rsidRDefault="00055FC6" w:rsidP="00E0380C">
            <w:pPr>
              <w:ind w:right="-142"/>
              <w:jc w:val="center"/>
            </w:pPr>
          </w:p>
          <w:p w:rsidR="00055FC6" w:rsidRPr="00055FC6" w:rsidRDefault="00055FC6" w:rsidP="00E0380C">
            <w:pPr>
              <w:ind w:right="-14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</w:pPr>
            <w:r w:rsidRPr="00055FC6"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  <w:t>МОБИЛЬНЫЙ ТЕЛЕФОН ДЕТЯМ НЕ ИГРУШКА!</w:t>
            </w:r>
          </w:p>
          <w:p w:rsidR="00055FC6" w:rsidRDefault="00055FC6" w:rsidP="00E0380C">
            <w:pPr>
              <w:ind w:right="-142"/>
              <w:jc w:val="center"/>
            </w:pPr>
          </w:p>
          <w:p w:rsidR="00055FC6" w:rsidRDefault="00E0380C" w:rsidP="00055FC6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C6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обучающихся, родителей и </w:t>
            </w:r>
          </w:p>
          <w:p w:rsidR="00F47A48" w:rsidRDefault="00E0380C" w:rsidP="00055FC6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C6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="00055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FC6" w:rsidRDefault="00055FC6" w:rsidP="00055FC6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FC6" w:rsidRDefault="00055FC6" w:rsidP="00097980">
            <w:pPr>
              <w:ind w:left="-215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96032" cy="1798320"/>
                  <wp:effectExtent l="19050" t="0" r="4368" b="0"/>
                  <wp:docPr id="2" name="Рисунок 1" descr="756990-top_foto2-xna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6990-top_foto2-xna45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977" cy="180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  <w:r w:rsidRPr="00097980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  <w:t>БЕРЕГИТЕ СВОИХ ДЕТЕЙ!</w:t>
            </w:r>
          </w:p>
          <w:p w:rsid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</w:p>
          <w:p w:rsid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</w:p>
          <w:p w:rsid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</w:p>
          <w:p w:rsid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</w:p>
          <w:p w:rsidR="00097980" w:rsidRP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0">
              <w:rPr>
                <w:rFonts w:ascii="Times New Roman" w:hAnsi="Times New Roman" w:cs="Times New Roman"/>
                <w:b/>
                <w:color w:val="000000" w:themeColor="text1"/>
              </w:rPr>
              <w:t>Сычевка</w:t>
            </w:r>
          </w:p>
          <w:p w:rsidR="00097980" w:rsidRPr="00097980" w:rsidRDefault="00097980" w:rsidP="00097980">
            <w:pPr>
              <w:ind w:left="-215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0">
              <w:rPr>
                <w:rFonts w:ascii="Times New Roman" w:hAnsi="Times New Roman" w:cs="Times New Roman"/>
                <w:b/>
                <w:color w:val="000000" w:themeColor="text1"/>
              </w:rPr>
              <w:t>2019 г.</w:t>
            </w:r>
          </w:p>
          <w:p w:rsidR="00097980" w:rsidRDefault="00097980" w:rsidP="00097980">
            <w:pPr>
              <w:ind w:left="-215" w:right="-142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097980" w:rsidRPr="00097980" w:rsidRDefault="00097980" w:rsidP="00097980">
            <w:pPr>
              <w:ind w:left="-215" w:right="-142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F47A48" w:rsidTr="00983C95">
        <w:trPr>
          <w:gridAfter w:val="1"/>
          <w:wAfter w:w="74" w:type="dxa"/>
          <w:trHeight w:val="11185"/>
        </w:trPr>
        <w:tc>
          <w:tcPr>
            <w:tcW w:w="5178" w:type="dxa"/>
          </w:tcPr>
          <w:p w:rsidR="00097980" w:rsidRPr="00D74EC9" w:rsidRDefault="00986540" w:rsidP="00D74EC9">
            <w:pPr>
              <w:ind w:right="-14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11430</wp:posOffset>
                      </wp:positionV>
                      <wp:extent cx="10220960" cy="0"/>
                      <wp:effectExtent l="17780" t="22225" r="19685" b="1587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0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5.8pt;margin-top:.9pt;width:80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11430</wp:posOffset>
                      </wp:positionV>
                      <wp:extent cx="635" cy="7254240"/>
                      <wp:effectExtent l="17780" t="22225" r="19685" b="1968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5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8pt;margin-top:.9pt;width:.05pt;height:5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" strokecolor="black [3200]" strokeweight="2.5pt">
                      <v:shadow color="#868686"/>
                    </v:shape>
                  </w:pict>
                </mc:Fallback>
              </mc:AlternateContent>
            </w:r>
            <w:r w:rsidR="00D74EC9">
              <w:t xml:space="preserve">     </w:t>
            </w:r>
            <w:r w:rsidR="00097980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</w:t>
            </w:r>
            <w:r w:rsidR="00D74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980">
              <w:rPr>
                <w:rFonts w:ascii="Times New Roman" w:hAnsi="Times New Roman" w:cs="Times New Roman"/>
                <w:sz w:val="26"/>
                <w:szCs w:val="26"/>
              </w:rPr>
              <w:t>не использующих мобильные устройства. Негативные реакции проявлялись в виде ослабления смысловой памяти, снижения внимания, скорости аудиомоторной реакции, нарушений фонематического восприятия, раздражительности, нарушений сна.</w:t>
            </w:r>
          </w:p>
          <w:p w:rsidR="00097980" w:rsidRDefault="00097980" w:rsidP="0009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</w:t>
            </w:r>
          </w:p>
          <w:p w:rsidR="00097980" w:rsidRDefault="00097980" w:rsidP="0009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тестами. Таким образом, интенсивное использование телефона даже для решения</w:t>
            </w:r>
          </w:p>
          <w:p w:rsidR="00097980" w:rsidRDefault="00097980" w:rsidP="0009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учебных задач может отрицательно сказываться на учебной деятельности.</w:t>
            </w:r>
          </w:p>
          <w:p w:rsidR="00097980" w:rsidRDefault="00097980" w:rsidP="0009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79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Объяснение полученной зависимости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исследователи связывают с феноменом</w:t>
            </w:r>
          </w:p>
          <w:p w:rsidR="00D74EC9" w:rsidRDefault="00097980" w:rsidP="0009798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многозадачности. Многофункциональность телефона, наличие множества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      </w:r>
            <w:r>
              <w:t xml:space="preserve"> </w:t>
            </w:r>
          </w:p>
          <w:p w:rsidR="00F47A48" w:rsidRPr="00097980" w:rsidRDefault="00986540" w:rsidP="00097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1190625</wp:posOffset>
                      </wp:positionV>
                      <wp:extent cx="10221595" cy="15240"/>
                      <wp:effectExtent l="17780" t="18415" r="19050" b="2349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1595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5.8pt;margin-top:93.75pt;width:804.85pt;height: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" strokecolor="black [3200]" strokeweight="2.5pt">
                      <v:shadow color="#868686"/>
                    </v:shape>
                  </w:pict>
                </mc:Fallback>
              </mc:AlternateContent>
            </w:r>
            <w:r w:rsidR="00926BBA">
              <w:t xml:space="preserve">           </w:t>
            </w:r>
            <w:r w:rsidR="00D74EC9">
              <w:t xml:space="preserve">                       </w:t>
            </w:r>
            <w:r w:rsidR="00D74EC9">
              <w:rPr>
                <w:noProof/>
              </w:rPr>
              <w:drawing>
                <wp:inline distT="0" distB="0" distL="0" distR="0">
                  <wp:extent cx="2038350" cy="1150620"/>
                  <wp:effectExtent l="19050" t="0" r="0" b="0"/>
                  <wp:docPr id="3" name="Рисунок 2" descr="386652df5842b778124b131a66491c07--a-mother-smart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6652df5842b778124b131a66491c07--a-mother-smartphon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7980">
              <w:t xml:space="preserve">                                              </w:t>
            </w:r>
          </w:p>
        </w:tc>
        <w:tc>
          <w:tcPr>
            <w:tcW w:w="5502" w:type="dxa"/>
            <w:gridSpan w:val="2"/>
          </w:tcPr>
          <w:p w:rsidR="00D74EC9" w:rsidRDefault="00986540" w:rsidP="00F47A48">
            <w:pPr>
              <w:ind w:right="-14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11430</wp:posOffset>
                      </wp:positionV>
                      <wp:extent cx="635" cy="7254240"/>
                      <wp:effectExtent l="17145" t="22225" r="20320" b="1968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5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.25pt;margin-top:.9pt;width:.05pt;height:5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" strokecolor="black [3200]" strokeweight="2.5pt">
                      <v:shadow color="#868686"/>
                    </v:shape>
                  </w:pict>
                </mc:Fallback>
              </mc:AlternateContent>
            </w:r>
          </w:p>
          <w:p w:rsidR="00F47A48" w:rsidRDefault="000A0D1E" w:rsidP="00F47A48">
            <w:pPr>
              <w:ind w:right="-142"/>
            </w:pPr>
            <w:r>
              <w:rPr>
                <w:noProof/>
              </w:rPr>
              <w:t xml:space="preserve">           </w:t>
            </w:r>
            <w:r w:rsidR="00D74EC9">
              <w:rPr>
                <w:noProof/>
              </w:rPr>
              <w:drawing>
                <wp:inline distT="0" distB="0" distL="0" distR="0">
                  <wp:extent cx="2503170" cy="1287780"/>
                  <wp:effectExtent l="133350" t="38100" r="68580" b="64770"/>
                  <wp:docPr id="4" name="Рисунок 3" descr="image371624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162407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234" cy="1285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A0D1E" w:rsidRDefault="000A0D1E" w:rsidP="000A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</w:t>
            </w:r>
          </w:p>
          <w:p w:rsidR="000A0D1E" w:rsidRDefault="000A0D1E" w:rsidP="000A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сдачи тестов на 6,4 %. В Австралии, Бельгии, Великобритании, Канаде, Малайзии, Нигерии,</w:t>
            </w:r>
          </w:p>
          <w:p w:rsidR="000A0D1E" w:rsidRDefault="000A0D1E" w:rsidP="000A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 Так, во Франции принят закон, </w:t>
            </w:r>
            <w:r w:rsidRPr="000A0D1E">
              <w:rPr>
                <w:rFonts w:ascii="Times New Roman" w:hAnsi="Times New Roman" w:cs="Times New Roman"/>
                <w:b/>
                <w:sz w:val="26"/>
                <w:szCs w:val="26"/>
              </w:rPr>
              <w:t>запрещающий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школах все виды мобильных телефонов, а также планшеты и смарт-часы.</w:t>
            </w:r>
          </w:p>
          <w:p w:rsidR="00D74EC9" w:rsidRDefault="000A0D1E" w:rsidP="000A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Бельгии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Великобритании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 С 2019 года </w:t>
            </w:r>
            <w:r w:rsidRPr="000A0D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запрещено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 мобильными телефонами в школах провинции Онтарио (Канада)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 штате Новый Южный Уэльс (Австралия)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Запрещено пользоваться мобильными телефонами с 2012 года в Малайзии и Нигерии, с 2013 года в Уганде.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</w:p>
          <w:p w:rsidR="000A0D1E" w:rsidRPr="000A0D1E" w:rsidRDefault="000A0D1E" w:rsidP="000A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78230" cy="777240"/>
                  <wp:effectExtent l="19050" t="0" r="7620" b="0"/>
                  <wp:docPr id="6" name="Рисунок 5" descr="no-cell-phone-sign-stock-illustration_k16841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cell-phone-sign-stock-illustration_k1684174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11" cy="77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0A0D1E" w:rsidRDefault="00986540" w:rsidP="00F47A48">
            <w:pPr>
              <w:ind w:right="-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11430</wp:posOffset>
                      </wp:positionV>
                      <wp:extent cx="635" cy="7254240"/>
                      <wp:effectExtent l="18415" t="22225" r="19050" b="1968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5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65pt;margin-top:.9pt;width:.05pt;height:57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635" cy="7254240"/>
                      <wp:effectExtent l="18415" t="22225" r="19050" b="1968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5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5pt;margin-top:.9pt;width:.05pt;height:5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" strokecolor="black [3200]" strokeweight="2.5pt">
                      <v:shadow color="#868686"/>
                    </v:shape>
                  </w:pict>
                </mc:Fallback>
              </mc:AlternateContent>
            </w:r>
            <w:r w:rsidR="000A0D1E">
              <w:t xml:space="preserve"> </w:t>
            </w:r>
          </w:p>
          <w:p w:rsidR="00F47A48" w:rsidRPr="00EE0AF4" w:rsidRDefault="000A0D1E" w:rsidP="00B863E0">
            <w:pPr>
              <w:pStyle w:val="a7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A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исследований, показавших отрицательные последствия</w:t>
            </w:r>
            <w:r w:rsidR="00B86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0AF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использования устройств мобильной связи на здоровье детей.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 навигационной системы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смартфона ухудшает построение когнитивной пространственной карты.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зависимости.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Гиперактивность, повышенная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Нарушения фонематического восприятия.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Запоминают не саму информацию, а место, где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информация может быть доступна.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Риски доброкачественных и злокачественных опухолей головного мозга, слухового нерва.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Более высокие уровни ежедневных сбоев внимания.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 xml:space="preserve">«Простое присутствие» сотового телефона может привести к снижению внимания и ухудшению выполнения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для задач с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высокими когнитивными требованиями.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right="-35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корреляция между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EE0AF4" w:rsidRPr="00EE0AF4" w:rsidRDefault="00EE0AF4" w:rsidP="00EE0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смартфона и беспокойством.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Задержка начала сна, сокращение ночного сна, прерывистый сон, дневная сонливость.</w:t>
            </w:r>
          </w:p>
          <w:p w:rsidR="00EE0AF4" w:rsidRPr="00EE0AF4" w:rsidRDefault="00EE0AF4" w:rsidP="00EE0A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При выполнении задачи, требующей внимания, уведомления по мобильному телефону вызывают сбои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в производительности, сходные по величине с активным использованием телефона</w:t>
            </w:r>
            <w:r w:rsidR="00B8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D1E" w:rsidRPr="00B863E0" w:rsidRDefault="00EE0AF4" w:rsidP="00B863E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При наличии раздражителей, отвлекающих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ремя задачи постоянного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 xml:space="preserve"> «многозадачники» работают хуже и больше активности в правой префронтальной коре, отмечается снижение успеваемости</w:t>
            </w:r>
            <w:r w:rsidR="00B8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735B" w:rsidRDefault="0048735B" w:rsidP="00F47A48">
      <w:pPr>
        <w:ind w:right="-142"/>
      </w:pPr>
    </w:p>
    <w:sectPr w:rsidR="0048735B" w:rsidSect="00983C95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C44"/>
    <w:multiLevelType w:val="hybridMultilevel"/>
    <w:tmpl w:val="D26C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8"/>
    <w:rsid w:val="00055FC6"/>
    <w:rsid w:val="00097980"/>
    <w:rsid w:val="000A0D1E"/>
    <w:rsid w:val="001660ED"/>
    <w:rsid w:val="002644BC"/>
    <w:rsid w:val="00306ED2"/>
    <w:rsid w:val="00476161"/>
    <w:rsid w:val="0048735B"/>
    <w:rsid w:val="00785FDB"/>
    <w:rsid w:val="00926BBA"/>
    <w:rsid w:val="00983C95"/>
    <w:rsid w:val="00986540"/>
    <w:rsid w:val="00B863E0"/>
    <w:rsid w:val="00D74EC9"/>
    <w:rsid w:val="00E0380C"/>
    <w:rsid w:val="00EE0AF4"/>
    <w:rsid w:val="00F47A48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AF4"/>
    <w:pPr>
      <w:ind w:left="720"/>
      <w:contextualSpacing/>
    </w:pPr>
  </w:style>
  <w:style w:type="paragraph" w:styleId="a7">
    <w:name w:val="No Spacing"/>
    <w:uiPriority w:val="1"/>
    <w:qFormat/>
    <w:rsid w:val="00EE0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AF4"/>
    <w:pPr>
      <w:ind w:left="720"/>
      <w:contextualSpacing/>
    </w:pPr>
  </w:style>
  <w:style w:type="paragraph" w:styleId="a7">
    <w:name w:val="No Spacing"/>
    <w:uiPriority w:val="1"/>
    <w:qFormat/>
    <w:rsid w:val="00EE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1</cp:lastModifiedBy>
  <cp:revision>2</cp:revision>
  <cp:lastPrinted>2019-08-27T08:30:00Z</cp:lastPrinted>
  <dcterms:created xsi:type="dcterms:W3CDTF">2019-09-04T11:42:00Z</dcterms:created>
  <dcterms:modified xsi:type="dcterms:W3CDTF">2019-09-04T11:42:00Z</dcterms:modified>
</cp:coreProperties>
</file>